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E95F" w14:textId="77777777" w:rsidR="00C117BE" w:rsidRPr="00242F67" w:rsidRDefault="00C117BE" w:rsidP="00C117BE">
      <w:pPr>
        <w:spacing w:line="400" w:lineRule="exact"/>
        <w:jc w:val="left"/>
        <w:rPr>
          <w:rFonts w:ascii="Verdana" w:hAnsi="Verdana"/>
          <w:color w:val="111111"/>
        </w:rPr>
      </w:pPr>
      <w:r w:rsidRPr="00242F67">
        <w:rPr>
          <w:rFonts w:ascii="Verdana" w:hAnsi="Verdana" w:hint="eastAsia"/>
          <w:bCs/>
          <w:color w:val="111111"/>
        </w:rPr>
        <w:t>様式第２号</w:t>
      </w:r>
      <w:r w:rsidRPr="00242F67">
        <w:rPr>
          <w:rFonts w:ascii="Verdana" w:hAnsi="Verdana" w:hint="eastAsia"/>
          <w:color w:val="111111"/>
        </w:rPr>
        <w:t>（第６条関係）</w:t>
      </w:r>
    </w:p>
    <w:p w14:paraId="4467C16C" w14:textId="77777777" w:rsidR="00043BD2" w:rsidRPr="00242F67" w:rsidRDefault="00043BD2">
      <w:pPr>
        <w:spacing w:line="400" w:lineRule="exact"/>
        <w:jc w:val="center"/>
        <w:rPr>
          <w:snapToGrid w:val="0"/>
        </w:rPr>
      </w:pPr>
      <w:r w:rsidRPr="00242F67">
        <w:rPr>
          <w:snapToGrid w:val="0"/>
        </w:rPr>
        <w:fldChar w:fldCharType="begin"/>
      </w:r>
      <w:r w:rsidRPr="00242F67">
        <w:rPr>
          <w:snapToGrid w:val="0"/>
        </w:rPr>
        <w:instrText xml:space="preserve"> eq \o\ad(</w:instrText>
      </w:r>
      <w:r w:rsidRPr="00242F67">
        <w:rPr>
          <w:rFonts w:hint="eastAsia"/>
          <w:snapToGrid w:val="0"/>
        </w:rPr>
        <w:instrText>再生活用施設設置届出書</w:instrText>
      </w:r>
      <w:r w:rsidRPr="00242F67">
        <w:rPr>
          <w:snapToGrid w:val="0"/>
        </w:rPr>
        <w:instrText>,</w:instrText>
      </w:r>
      <w:r w:rsidRPr="00242F67">
        <w:rPr>
          <w:rFonts w:hint="eastAsia"/>
          <w:snapToGrid w:val="0"/>
        </w:rPr>
        <w:instrText xml:space="preserve">　　　　　　　　　　　　　　　</w:instrText>
      </w:r>
      <w:r w:rsidRPr="00242F67">
        <w:rPr>
          <w:snapToGrid w:val="0"/>
        </w:rPr>
        <w:instrText>)</w:instrText>
      </w:r>
      <w:r w:rsidRPr="00242F67">
        <w:rPr>
          <w:snapToGrid w:val="0"/>
        </w:rPr>
        <w:fldChar w:fldCharType="end"/>
      </w:r>
      <w:r w:rsidRPr="00242F67">
        <w:rPr>
          <w:rFonts w:hint="eastAsia"/>
          <w:snapToGrid w:val="0"/>
          <w:vanish/>
        </w:rPr>
        <w:t>再生活用施設設置届出書</w:t>
      </w:r>
    </w:p>
    <w:p w14:paraId="5B7429E5" w14:textId="77777777" w:rsidR="00043BD2" w:rsidRPr="00242F67" w:rsidRDefault="00043BD2">
      <w:pPr>
        <w:spacing w:line="400" w:lineRule="exact"/>
        <w:jc w:val="right"/>
        <w:rPr>
          <w:snapToGrid w:val="0"/>
        </w:rPr>
      </w:pPr>
      <w:r w:rsidRPr="00242F67">
        <w:rPr>
          <w:rFonts w:hint="eastAsia"/>
          <w:snapToGrid w:val="0"/>
        </w:rPr>
        <w:t xml:space="preserve">年　　月　　日　　</w:t>
      </w:r>
    </w:p>
    <w:p w14:paraId="127811FB" w14:textId="77777777" w:rsidR="00043BD2" w:rsidRPr="00242F67" w:rsidRDefault="00043BD2">
      <w:pPr>
        <w:spacing w:line="400" w:lineRule="exact"/>
        <w:rPr>
          <w:snapToGrid w:val="0"/>
        </w:rPr>
      </w:pPr>
      <w:r w:rsidRPr="00242F67">
        <w:rPr>
          <w:rFonts w:hint="eastAsia"/>
          <w:snapToGrid w:val="0"/>
        </w:rPr>
        <w:t xml:space="preserve">　　　岐阜県知事　　　　　様</w:t>
      </w:r>
    </w:p>
    <w:p w14:paraId="23569138" w14:textId="77777777" w:rsidR="00043BD2" w:rsidRPr="00242F67" w:rsidRDefault="00043BD2">
      <w:pPr>
        <w:spacing w:line="400" w:lineRule="exact"/>
        <w:jc w:val="right"/>
        <w:rPr>
          <w:snapToGrid w:val="0"/>
        </w:rPr>
      </w:pPr>
      <w:r w:rsidRPr="00242F67">
        <w:rPr>
          <w:rFonts w:hint="eastAsia"/>
          <w:snapToGrid w:val="0"/>
        </w:rPr>
        <w:t xml:space="preserve">郵便番号　　　　　　　　　　　　　　　</w:t>
      </w:r>
    </w:p>
    <w:p w14:paraId="4B0DCC50" w14:textId="77777777" w:rsidR="00043BD2" w:rsidRPr="00242F67" w:rsidRDefault="00043BD2">
      <w:pPr>
        <w:spacing w:line="400" w:lineRule="exact"/>
        <w:jc w:val="right"/>
        <w:rPr>
          <w:snapToGrid w:val="0"/>
        </w:rPr>
      </w:pPr>
      <w:r w:rsidRPr="00242F67">
        <w:rPr>
          <w:rFonts w:hint="eastAsia"/>
          <w:snapToGrid w:val="0"/>
        </w:rPr>
        <w:t xml:space="preserve">住　　所　　　　　　　　　　　　　　　</w:t>
      </w:r>
    </w:p>
    <w:p w14:paraId="6B63F107" w14:textId="77777777" w:rsidR="00043BD2" w:rsidRPr="00242F67" w:rsidRDefault="00043BD2">
      <w:pPr>
        <w:spacing w:line="400" w:lineRule="exact"/>
        <w:jc w:val="right"/>
        <w:rPr>
          <w:snapToGrid w:val="0"/>
        </w:rPr>
      </w:pPr>
      <w:r w:rsidRPr="00242F67">
        <w:rPr>
          <w:rFonts w:hint="eastAsia"/>
          <w:snapToGrid w:val="0"/>
        </w:rPr>
        <w:t xml:space="preserve">氏　　名　　　　　　　　　　　　</w:t>
      </w:r>
      <w:r w:rsidRPr="00242F67">
        <w:rPr>
          <w:rFonts w:hint="eastAsia"/>
          <w:snapToGrid w:val="0"/>
          <w:vanish/>
        </w:rPr>
        <w:t>印</w:t>
      </w:r>
      <w:r w:rsidRPr="00242F67">
        <w:rPr>
          <w:rFonts w:hint="eastAsia"/>
          <w:snapToGrid w:val="0"/>
        </w:rPr>
        <w:t xml:space="preserve">　</w:t>
      </w:r>
      <w:r w:rsidR="00A02E68" w:rsidRPr="00242F67">
        <w:rPr>
          <w:rFonts w:hint="eastAsia"/>
          <w:snapToGrid w:val="0"/>
        </w:rPr>
        <w:t xml:space="preserve">　</w:t>
      </w:r>
      <w:r w:rsidRPr="00242F67">
        <w:rPr>
          <w:rFonts w:hint="eastAsia"/>
          <w:snapToGrid w:val="0"/>
        </w:rPr>
        <w:t xml:space="preserve">　</w:t>
      </w:r>
    </w:p>
    <w:p w14:paraId="74227CD2" w14:textId="77777777" w:rsidR="00043BD2" w:rsidRPr="00242F67" w:rsidRDefault="00043BD2">
      <w:pPr>
        <w:spacing w:after="100" w:line="240" w:lineRule="exact"/>
        <w:jc w:val="right"/>
        <w:rPr>
          <w:snapToGrid w:val="0"/>
        </w:rPr>
      </w:pPr>
      <w:r w:rsidRPr="00242F67">
        <w:rPr>
          <w:rFonts w:hint="eastAsia"/>
          <w:snapToGrid w:val="0"/>
        </w:rPr>
        <w:t xml:space="preserve">（法人にあっては名称及び代表者の氏名）　</w:t>
      </w:r>
    </w:p>
    <w:p w14:paraId="6A1B780D" w14:textId="77777777" w:rsidR="00043BD2" w:rsidRPr="00242F67" w:rsidRDefault="00043BD2">
      <w:pPr>
        <w:pStyle w:val="2"/>
        <w:spacing w:line="400" w:lineRule="exact"/>
        <w:rPr>
          <w:snapToGrid w:val="0"/>
        </w:rPr>
      </w:pPr>
      <w:r w:rsidRPr="00242F67">
        <w:rPr>
          <w:rFonts w:hint="eastAsia"/>
          <w:snapToGrid w:val="0"/>
        </w:rPr>
        <w:t xml:space="preserve">　　再生活用施設の設置に当たり、岐阜県産業廃棄物の適正処理に関する指導要綱第６条第１項の規定により届け出ます。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0"/>
        <w:gridCol w:w="3570"/>
      </w:tblGrid>
      <w:tr w:rsidR="00043BD2" w:rsidRPr="00242F67" w14:paraId="4EDDAA4B" w14:textId="77777777">
        <w:tblPrEx>
          <w:tblCellMar>
            <w:top w:w="0" w:type="dxa"/>
            <w:left w:w="0" w:type="dxa"/>
            <w:bottom w:w="0" w:type="dxa"/>
            <w:right w:w="0" w:type="dxa"/>
          </w:tblCellMar>
        </w:tblPrEx>
        <w:trPr>
          <w:cantSplit/>
          <w:trHeight w:hRule="exact" w:val="440"/>
        </w:trPr>
        <w:tc>
          <w:tcPr>
            <w:tcW w:w="4410" w:type="dxa"/>
            <w:gridSpan w:val="2"/>
            <w:vAlign w:val="center"/>
          </w:tcPr>
          <w:p w14:paraId="3AD97CFD" w14:textId="77777777" w:rsidR="00043BD2" w:rsidRPr="00242F67" w:rsidRDefault="00043BD2">
            <w:pPr>
              <w:spacing w:line="240" w:lineRule="exact"/>
              <w:ind w:left="100" w:right="100"/>
              <w:rPr>
                <w:snapToGrid w:val="0"/>
              </w:rPr>
            </w:pPr>
            <w:r w:rsidRPr="00242F67">
              <w:rPr>
                <w:rFonts w:hint="eastAsia"/>
                <w:snapToGrid w:val="0"/>
              </w:rPr>
              <w:t>再生活用施設の設置の場所</w:t>
            </w:r>
          </w:p>
        </w:tc>
        <w:tc>
          <w:tcPr>
            <w:tcW w:w="3570" w:type="dxa"/>
            <w:vAlign w:val="center"/>
          </w:tcPr>
          <w:p w14:paraId="449CCFD3" w14:textId="77777777" w:rsidR="00043BD2" w:rsidRPr="00242F67" w:rsidRDefault="00043BD2">
            <w:pPr>
              <w:spacing w:line="240" w:lineRule="exact"/>
              <w:ind w:left="100" w:right="100"/>
              <w:rPr>
                <w:snapToGrid w:val="0"/>
              </w:rPr>
            </w:pPr>
          </w:p>
        </w:tc>
      </w:tr>
      <w:tr w:rsidR="00043BD2" w:rsidRPr="00242F67" w14:paraId="1A9101D2" w14:textId="77777777">
        <w:tblPrEx>
          <w:tblCellMar>
            <w:top w:w="0" w:type="dxa"/>
            <w:left w:w="0" w:type="dxa"/>
            <w:bottom w:w="0" w:type="dxa"/>
            <w:right w:w="0" w:type="dxa"/>
          </w:tblCellMar>
        </w:tblPrEx>
        <w:trPr>
          <w:cantSplit/>
          <w:trHeight w:hRule="exact" w:val="440"/>
        </w:trPr>
        <w:tc>
          <w:tcPr>
            <w:tcW w:w="4410" w:type="dxa"/>
            <w:gridSpan w:val="2"/>
            <w:vAlign w:val="center"/>
          </w:tcPr>
          <w:p w14:paraId="28DAD484" w14:textId="77777777" w:rsidR="00043BD2" w:rsidRPr="00242F67" w:rsidRDefault="00043BD2">
            <w:pPr>
              <w:spacing w:line="240" w:lineRule="exact"/>
              <w:ind w:left="100" w:right="100"/>
              <w:rPr>
                <w:snapToGrid w:val="0"/>
              </w:rPr>
            </w:pPr>
            <w:r w:rsidRPr="00242F67">
              <w:rPr>
                <w:rFonts w:hint="eastAsia"/>
                <w:snapToGrid w:val="0"/>
              </w:rPr>
              <w:t>再生活用施設の種類</w:t>
            </w:r>
          </w:p>
        </w:tc>
        <w:tc>
          <w:tcPr>
            <w:tcW w:w="3570" w:type="dxa"/>
            <w:vAlign w:val="center"/>
          </w:tcPr>
          <w:p w14:paraId="6E179A8D" w14:textId="77777777" w:rsidR="00043BD2" w:rsidRPr="00242F67" w:rsidRDefault="00043BD2">
            <w:pPr>
              <w:spacing w:line="240" w:lineRule="exact"/>
              <w:ind w:left="100" w:right="100"/>
              <w:rPr>
                <w:snapToGrid w:val="0"/>
              </w:rPr>
            </w:pPr>
          </w:p>
        </w:tc>
      </w:tr>
      <w:tr w:rsidR="00043BD2" w:rsidRPr="00242F67" w14:paraId="49F92514" w14:textId="77777777">
        <w:tblPrEx>
          <w:tblCellMar>
            <w:top w:w="0" w:type="dxa"/>
            <w:left w:w="0" w:type="dxa"/>
            <w:bottom w:w="0" w:type="dxa"/>
            <w:right w:w="0" w:type="dxa"/>
          </w:tblCellMar>
        </w:tblPrEx>
        <w:trPr>
          <w:cantSplit/>
          <w:trHeight w:hRule="exact" w:val="700"/>
        </w:trPr>
        <w:tc>
          <w:tcPr>
            <w:tcW w:w="4410" w:type="dxa"/>
            <w:gridSpan w:val="2"/>
            <w:vAlign w:val="center"/>
          </w:tcPr>
          <w:p w14:paraId="47FF8CA9" w14:textId="77777777" w:rsidR="00043BD2" w:rsidRPr="00242F67" w:rsidRDefault="00043BD2">
            <w:pPr>
              <w:spacing w:line="240" w:lineRule="exact"/>
              <w:ind w:left="100" w:right="100"/>
              <w:rPr>
                <w:snapToGrid w:val="0"/>
              </w:rPr>
            </w:pPr>
            <w:r w:rsidRPr="00242F67">
              <w:rPr>
                <w:rFonts w:hint="eastAsia"/>
                <w:snapToGrid w:val="0"/>
              </w:rPr>
              <w:t>再生活用施設において処理する産業廃棄物の種類</w:t>
            </w:r>
          </w:p>
        </w:tc>
        <w:tc>
          <w:tcPr>
            <w:tcW w:w="3570" w:type="dxa"/>
            <w:vAlign w:val="center"/>
          </w:tcPr>
          <w:p w14:paraId="31C41227" w14:textId="77777777" w:rsidR="00043BD2" w:rsidRPr="00242F67" w:rsidRDefault="00043BD2">
            <w:pPr>
              <w:spacing w:line="240" w:lineRule="exact"/>
              <w:ind w:left="100" w:right="100"/>
              <w:rPr>
                <w:snapToGrid w:val="0"/>
              </w:rPr>
            </w:pPr>
          </w:p>
        </w:tc>
      </w:tr>
      <w:tr w:rsidR="00043BD2" w:rsidRPr="00242F67" w14:paraId="1B5B19AC" w14:textId="77777777">
        <w:tblPrEx>
          <w:tblCellMar>
            <w:top w:w="0" w:type="dxa"/>
            <w:left w:w="0" w:type="dxa"/>
            <w:bottom w:w="0" w:type="dxa"/>
            <w:right w:w="0" w:type="dxa"/>
          </w:tblCellMar>
        </w:tblPrEx>
        <w:trPr>
          <w:cantSplit/>
          <w:trHeight w:hRule="exact" w:val="440"/>
        </w:trPr>
        <w:tc>
          <w:tcPr>
            <w:tcW w:w="4410" w:type="dxa"/>
            <w:gridSpan w:val="2"/>
            <w:vAlign w:val="center"/>
          </w:tcPr>
          <w:p w14:paraId="761051F8" w14:textId="77777777" w:rsidR="00043BD2" w:rsidRPr="00242F67" w:rsidRDefault="00043BD2">
            <w:pPr>
              <w:spacing w:line="240" w:lineRule="exact"/>
              <w:ind w:left="100" w:right="100"/>
              <w:rPr>
                <w:snapToGrid w:val="0"/>
              </w:rPr>
            </w:pPr>
            <w:r w:rsidRPr="00242F67">
              <w:rPr>
                <w:rFonts w:hint="eastAsia"/>
                <w:snapToGrid w:val="0"/>
              </w:rPr>
              <w:t>着工予定年月日</w:t>
            </w:r>
          </w:p>
        </w:tc>
        <w:tc>
          <w:tcPr>
            <w:tcW w:w="3570" w:type="dxa"/>
            <w:vAlign w:val="center"/>
          </w:tcPr>
          <w:p w14:paraId="6B2591E6" w14:textId="77777777" w:rsidR="00043BD2" w:rsidRPr="00242F67" w:rsidRDefault="00043BD2">
            <w:pPr>
              <w:spacing w:line="240" w:lineRule="exact"/>
              <w:ind w:left="100" w:right="100"/>
              <w:rPr>
                <w:snapToGrid w:val="0"/>
              </w:rPr>
            </w:pPr>
          </w:p>
        </w:tc>
      </w:tr>
      <w:tr w:rsidR="00043BD2" w:rsidRPr="00242F67" w14:paraId="7DBA8F44" w14:textId="77777777">
        <w:tblPrEx>
          <w:tblCellMar>
            <w:top w:w="0" w:type="dxa"/>
            <w:left w:w="0" w:type="dxa"/>
            <w:bottom w:w="0" w:type="dxa"/>
            <w:right w:w="0" w:type="dxa"/>
          </w:tblCellMar>
        </w:tblPrEx>
        <w:trPr>
          <w:cantSplit/>
          <w:trHeight w:hRule="exact" w:val="440"/>
        </w:trPr>
        <w:tc>
          <w:tcPr>
            <w:tcW w:w="4410" w:type="dxa"/>
            <w:gridSpan w:val="2"/>
            <w:vAlign w:val="center"/>
          </w:tcPr>
          <w:p w14:paraId="10F48B5E" w14:textId="77777777" w:rsidR="00043BD2" w:rsidRPr="00242F67" w:rsidRDefault="00043BD2">
            <w:pPr>
              <w:spacing w:line="240" w:lineRule="exact"/>
              <w:ind w:left="100" w:right="100"/>
              <w:rPr>
                <w:snapToGrid w:val="0"/>
              </w:rPr>
            </w:pPr>
            <w:r w:rsidRPr="00242F67">
              <w:rPr>
                <w:rFonts w:hint="eastAsia"/>
                <w:snapToGrid w:val="0"/>
              </w:rPr>
              <w:t>使用開始予定年月日</w:t>
            </w:r>
          </w:p>
        </w:tc>
        <w:tc>
          <w:tcPr>
            <w:tcW w:w="3570" w:type="dxa"/>
            <w:vAlign w:val="center"/>
          </w:tcPr>
          <w:p w14:paraId="10934B40" w14:textId="77777777" w:rsidR="00043BD2" w:rsidRPr="00242F67" w:rsidRDefault="00043BD2">
            <w:pPr>
              <w:spacing w:line="240" w:lineRule="exact"/>
              <w:ind w:left="100" w:right="100"/>
              <w:rPr>
                <w:snapToGrid w:val="0"/>
              </w:rPr>
            </w:pPr>
          </w:p>
        </w:tc>
      </w:tr>
      <w:tr w:rsidR="00043BD2" w:rsidRPr="00242F67" w14:paraId="5FDF770A" w14:textId="77777777">
        <w:tblPrEx>
          <w:tblCellMar>
            <w:top w:w="0" w:type="dxa"/>
            <w:left w:w="0" w:type="dxa"/>
            <w:bottom w:w="0" w:type="dxa"/>
            <w:right w:w="0" w:type="dxa"/>
          </w:tblCellMar>
        </w:tblPrEx>
        <w:trPr>
          <w:cantSplit/>
          <w:trHeight w:hRule="exact" w:val="1200"/>
        </w:trPr>
        <w:tc>
          <w:tcPr>
            <w:tcW w:w="4410" w:type="dxa"/>
            <w:gridSpan w:val="2"/>
            <w:vAlign w:val="center"/>
          </w:tcPr>
          <w:p w14:paraId="79172CAB" w14:textId="77777777" w:rsidR="00043BD2" w:rsidRPr="00242F67" w:rsidRDefault="00043BD2">
            <w:pPr>
              <w:spacing w:after="720" w:line="240" w:lineRule="exact"/>
              <w:ind w:left="100" w:right="100"/>
              <w:rPr>
                <w:snapToGrid w:val="0"/>
              </w:rPr>
            </w:pPr>
            <w:r w:rsidRPr="00242F67">
              <w:rPr>
                <w:rFonts w:hint="eastAsia"/>
                <w:snapToGrid w:val="0"/>
              </w:rPr>
              <w:t>再生活用施設の処理能力</w:t>
            </w:r>
          </w:p>
        </w:tc>
        <w:tc>
          <w:tcPr>
            <w:tcW w:w="3570" w:type="dxa"/>
            <w:vAlign w:val="center"/>
          </w:tcPr>
          <w:p w14:paraId="09199DD3" w14:textId="77777777" w:rsidR="00043BD2" w:rsidRPr="00242F67" w:rsidRDefault="00043BD2">
            <w:pPr>
              <w:spacing w:line="240" w:lineRule="exact"/>
              <w:ind w:left="100" w:right="100"/>
              <w:jc w:val="center"/>
              <w:rPr>
                <w:snapToGrid w:val="0"/>
              </w:rPr>
            </w:pPr>
            <w:r w:rsidRPr="00242F67">
              <w:rPr>
                <w:rFonts w:hint="eastAsia"/>
                <w:snapToGrid w:val="0"/>
              </w:rPr>
              <w:t xml:space="preserve">　　　　ｍ</w:t>
            </w:r>
            <w:r w:rsidRPr="00242F67">
              <w:rPr>
                <w:snapToGrid w:val="0"/>
                <w:vertAlign w:val="superscript"/>
              </w:rPr>
              <w:t>3</w:t>
            </w:r>
            <w:r w:rsidRPr="00242F67">
              <w:rPr>
                <w:rFonts w:hint="eastAsia"/>
                <w:snapToGrid w:val="0"/>
              </w:rPr>
              <w:t>／日（　）時間</w:t>
            </w:r>
          </w:p>
          <w:p w14:paraId="36C86B50" w14:textId="77777777" w:rsidR="00043BD2" w:rsidRPr="00242F67" w:rsidRDefault="00043BD2">
            <w:pPr>
              <w:spacing w:line="240" w:lineRule="exact"/>
              <w:ind w:left="100" w:right="100"/>
              <w:jc w:val="center"/>
              <w:rPr>
                <w:snapToGrid w:val="0"/>
              </w:rPr>
            </w:pPr>
            <w:r w:rsidRPr="00242F67">
              <w:rPr>
                <w:rFonts w:hint="eastAsia"/>
                <w:snapToGrid w:val="0"/>
              </w:rPr>
              <w:t xml:space="preserve">　　　　ｔ</w:t>
            </w:r>
            <w:r w:rsidRPr="00242F67">
              <w:rPr>
                <w:snapToGrid w:val="0"/>
                <w:vertAlign w:val="superscript"/>
              </w:rPr>
              <w:t xml:space="preserve"> </w:t>
            </w:r>
            <w:r w:rsidRPr="00242F67">
              <w:rPr>
                <w:rFonts w:hint="eastAsia"/>
                <w:snapToGrid w:val="0"/>
              </w:rPr>
              <w:t>／日（　）時間</w:t>
            </w:r>
          </w:p>
          <w:p w14:paraId="41C9B6BA" w14:textId="77777777" w:rsidR="00043BD2" w:rsidRPr="00242F67" w:rsidRDefault="00043BD2">
            <w:pPr>
              <w:spacing w:line="240" w:lineRule="exact"/>
              <w:ind w:left="100" w:right="100"/>
              <w:jc w:val="center"/>
              <w:rPr>
                <w:snapToGrid w:val="0"/>
              </w:rPr>
            </w:pPr>
            <w:r w:rsidRPr="00242F67">
              <w:rPr>
                <w:rFonts w:hint="eastAsia"/>
                <w:snapToGrid w:val="0"/>
              </w:rPr>
              <w:t xml:space="preserve">　　　　ｍ</w:t>
            </w:r>
            <w:r w:rsidRPr="00242F67">
              <w:rPr>
                <w:snapToGrid w:val="0"/>
                <w:vertAlign w:val="superscript"/>
              </w:rPr>
              <w:t>3</w:t>
            </w:r>
            <w:r w:rsidRPr="00242F67">
              <w:rPr>
                <w:rFonts w:hint="eastAsia"/>
                <w:snapToGrid w:val="0"/>
              </w:rPr>
              <w:t xml:space="preserve">／時間　　　　</w:t>
            </w:r>
          </w:p>
          <w:p w14:paraId="7273CF2A" w14:textId="77777777" w:rsidR="00043BD2" w:rsidRPr="00242F67" w:rsidRDefault="00043BD2">
            <w:pPr>
              <w:spacing w:line="240" w:lineRule="exact"/>
              <w:ind w:left="100" w:right="100"/>
              <w:jc w:val="center"/>
              <w:rPr>
                <w:snapToGrid w:val="0"/>
              </w:rPr>
            </w:pPr>
            <w:r w:rsidRPr="00242F67">
              <w:rPr>
                <w:rFonts w:hint="eastAsia"/>
                <w:snapToGrid w:val="0"/>
              </w:rPr>
              <w:t xml:space="preserve">　　　　ｔ</w:t>
            </w:r>
            <w:r w:rsidRPr="00242F67">
              <w:rPr>
                <w:snapToGrid w:val="0"/>
                <w:vertAlign w:val="superscript"/>
              </w:rPr>
              <w:t xml:space="preserve"> </w:t>
            </w:r>
            <w:r w:rsidRPr="00242F67">
              <w:rPr>
                <w:rFonts w:hint="eastAsia"/>
                <w:snapToGrid w:val="0"/>
              </w:rPr>
              <w:t xml:space="preserve">／時間　　　　</w:t>
            </w:r>
          </w:p>
        </w:tc>
      </w:tr>
      <w:tr w:rsidR="00043BD2" w:rsidRPr="00242F67" w14:paraId="1F7B0259" w14:textId="77777777">
        <w:tblPrEx>
          <w:tblCellMar>
            <w:top w:w="0" w:type="dxa"/>
            <w:left w:w="0" w:type="dxa"/>
            <w:bottom w:w="0" w:type="dxa"/>
            <w:right w:w="0" w:type="dxa"/>
          </w:tblCellMar>
        </w:tblPrEx>
        <w:trPr>
          <w:cantSplit/>
          <w:trHeight w:hRule="exact" w:val="440"/>
        </w:trPr>
        <w:tc>
          <w:tcPr>
            <w:tcW w:w="7980" w:type="dxa"/>
            <w:gridSpan w:val="3"/>
            <w:tcBorders>
              <w:bottom w:val="nil"/>
            </w:tcBorders>
            <w:vAlign w:val="center"/>
          </w:tcPr>
          <w:p w14:paraId="1AE6B358" w14:textId="77777777" w:rsidR="00043BD2" w:rsidRPr="00242F67" w:rsidRDefault="00043BD2">
            <w:pPr>
              <w:spacing w:line="240" w:lineRule="exact"/>
              <w:ind w:left="100" w:right="100"/>
              <w:rPr>
                <w:snapToGrid w:val="0"/>
              </w:rPr>
            </w:pPr>
            <w:r w:rsidRPr="00242F67">
              <w:rPr>
                <w:rFonts w:hint="eastAsia"/>
                <w:snapToGrid w:val="0"/>
              </w:rPr>
              <w:t>再生活用施設の位置、構造等の設置に関する計画に係る事項</w:t>
            </w:r>
          </w:p>
        </w:tc>
      </w:tr>
      <w:tr w:rsidR="00043BD2" w:rsidRPr="00242F67" w14:paraId="41ADF27A" w14:textId="77777777">
        <w:tblPrEx>
          <w:tblCellMar>
            <w:top w:w="0" w:type="dxa"/>
            <w:left w:w="0" w:type="dxa"/>
            <w:bottom w:w="0" w:type="dxa"/>
            <w:right w:w="0" w:type="dxa"/>
          </w:tblCellMar>
        </w:tblPrEx>
        <w:trPr>
          <w:trHeight w:hRule="exact" w:val="440"/>
        </w:trPr>
        <w:tc>
          <w:tcPr>
            <w:tcW w:w="210" w:type="dxa"/>
            <w:tcBorders>
              <w:top w:val="nil"/>
              <w:bottom w:val="nil"/>
            </w:tcBorders>
            <w:vAlign w:val="center"/>
          </w:tcPr>
          <w:p w14:paraId="4D15DFD5" w14:textId="77777777" w:rsidR="00043BD2" w:rsidRPr="00242F67" w:rsidRDefault="00043BD2">
            <w:pPr>
              <w:spacing w:line="240" w:lineRule="exact"/>
              <w:ind w:left="100" w:right="100"/>
              <w:rPr>
                <w:snapToGrid w:val="0"/>
              </w:rPr>
            </w:pPr>
          </w:p>
        </w:tc>
        <w:tc>
          <w:tcPr>
            <w:tcW w:w="4200" w:type="dxa"/>
            <w:vAlign w:val="center"/>
          </w:tcPr>
          <w:p w14:paraId="5B38BD80" w14:textId="77777777" w:rsidR="00043BD2" w:rsidRPr="00242F67" w:rsidRDefault="00043BD2">
            <w:pPr>
              <w:spacing w:line="240" w:lineRule="exact"/>
              <w:ind w:left="100" w:right="100"/>
              <w:rPr>
                <w:snapToGrid w:val="0"/>
              </w:rPr>
            </w:pPr>
            <w:r w:rsidRPr="00242F67">
              <w:rPr>
                <w:rFonts w:hint="eastAsia"/>
                <w:snapToGrid w:val="0"/>
              </w:rPr>
              <w:t>再生活用施設の位置</w:t>
            </w:r>
          </w:p>
        </w:tc>
        <w:tc>
          <w:tcPr>
            <w:tcW w:w="3570" w:type="dxa"/>
            <w:vAlign w:val="center"/>
          </w:tcPr>
          <w:p w14:paraId="2ACAD083" w14:textId="77777777" w:rsidR="00043BD2" w:rsidRPr="00242F67" w:rsidRDefault="00043BD2">
            <w:pPr>
              <w:spacing w:line="240" w:lineRule="exact"/>
              <w:ind w:left="100" w:right="100"/>
              <w:rPr>
                <w:snapToGrid w:val="0"/>
              </w:rPr>
            </w:pPr>
          </w:p>
        </w:tc>
      </w:tr>
      <w:tr w:rsidR="00043BD2" w:rsidRPr="00242F67" w14:paraId="1B8CBFA1" w14:textId="77777777">
        <w:tblPrEx>
          <w:tblCellMar>
            <w:top w:w="0" w:type="dxa"/>
            <w:left w:w="0" w:type="dxa"/>
            <w:bottom w:w="0" w:type="dxa"/>
            <w:right w:w="0" w:type="dxa"/>
          </w:tblCellMar>
        </w:tblPrEx>
        <w:trPr>
          <w:trHeight w:hRule="exact" w:val="440"/>
        </w:trPr>
        <w:tc>
          <w:tcPr>
            <w:tcW w:w="210" w:type="dxa"/>
            <w:tcBorders>
              <w:top w:val="nil"/>
              <w:bottom w:val="nil"/>
            </w:tcBorders>
            <w:vAlign w:val="center"/>
          </w:tcPr>
          <w:p w14:paraId="493C17B3" w14:textId="77777777" w:rsidR="00043BD2" w:rsidRPr="00242F67" w:rsidRDefault="00043BD2">
            <w:pPr>
              <w:spacing w:line="240" w:lineRule="exact"/>
              <w:ind w:left="100" w:right="100"/>
              <w:rPr>
                <w:snapToGrid w:val="0"/>
              </w:rPr>
            </w:pPr>
          </w:p>
        </w:tc>
        <w:tc>
          <w:tcPr>
            <w:tcW w:w="4200" w:type="dxa"/>
            <w:vAlign w:val="center"/>
          </w:tcPr>
          <w:p w14:paraId="2165FEA7" w14:textId="77777777" w:rsidR="00043BD2" w:rsidRPr="00242F67" w:rsidRDefault="00043BD2">
            <w:pPr>
              <w:spacing w:line="240" w:lineRule="exact"/>
              <w:ind w:left="100" w:right="100"/>
              <w:rPr>
                <w:snapToGrid w:val="0"/>
              </w:rPr>
            </w:pPr>
            <w:r w:rsidRPr="00242F67">
              <w:rPr>
                <w:rFonts w:hint="eastAsia"/>
                <w:snapToGrid w:val="0"/>
              </w:rPr>
              <w:t>再生活用施設の処理方式</w:t>
            </w:r>
          </w:p>
        </w:tc>
        <w:tc>
          <w:tcPr>
            <w:tcW w:w="3570" w:type="dxa"/>
            <w:vAlign w:val="center"/>
          </w:tcPr>
          <w:p w14:paraId="60E7113A" w14:textId="77777777" w:rsidR="00043BD2" w:rsidRPr="00242F67" w:rsidRDefault="00043BD2">
            <w:pPr>
              <w:spacing w:line="240" w:lineRule="exact"/>
              <w:ind w:left="100" w:right="100"/>
              <w:rPr>
                <w:snapToGrid w:val="0"/>
              </w:rPr>
            </w:pPr>
          </w:p>
        </w:tc>
      </w:tr>
      <w:tr w:rsidR="00043BD2" w:rsidRPr="00242F67" w14:paraId="308BE58B" w14:textId="77777777">
        <w:tblPrEx>
          <w:tblCellMar>
            <w:top w:w="0" w:type="dxa"/>
            <w:left w:w="0" w:type="dxa"/>
            <w:bottom w:w="0" w:type="dxa"/>
            <w:right w:w="0" w:type="dxa"/>
          </w:tblCellMar>
        </w:tblPrEx>
        <w:trPr>
          <w:trHeight w:hRule="exact" w:val="440"/>
        </w:trPr>
        <w:tc>
          <w:tcPr>
            <w:tcW w:w="210" w:type="dxa"/>
            <w:tcBorders>
              <w:top w:val="nil"/>
              <w:bottom w:val="nil"/>
            </w:tcBorders>
            <w:vAlign w:val="center"/>
          </w:tcPr>
          <w:p w14:paraId="01A04A00" w14:textId="77777777" w:rsidR="00043BD2" w:rsidRPr="00242F67" w:rsidRDefault="00043BD2">
            <w:pPr>
              <w:spacing w:line="240" w:lineRule="exact"/>
              <w:ind w:left="100" w:right="100"/>
              <w:rPr>
                <w:snapToGrid w:val="0"/>
              </w:rPr>
            </w:pPr>
          </w:p>
        </w:tc>
        <w:tc>
          <w:tcPr>
            <w:tcW w:w="4200" w:type="dxa"/>
            <w:vAlign w:val="center"/>
          </w:tcPr>
          <w:p w14:paraId="7D43928D" w14:textId="77777777" w:rsidR="00043BD2" w:rsidRPr="00242F67" w:rsidRDefault="00043BD2">
            <w:pPr>
              <w:spacing w:line="240" w:lineRule="exact"/>
              <w:ind w:left="100" w:right="100"/>
              <w:rPr>
                <w:snapToGrid w:val="0"/>
              </w:rPr>
            </w:pPr>
            <w:r w:rsidRPr="00242F67">
              <w:rPr>
                <w:rFonts w:hint="eastAsia"/>
                <w:snapToGrid w:val="0"/>
              </w:rPr>
              <w:t>再生活用施設の構造及び設備</w:t>
            </w:r>
          </w:p>
        </w:tc>
        <w:tc>
          <w:tcPr>
            <w:tcW w:w="3570" w:type="dxa"/>
            <w:vAlign w:val="center"/>
          </w:tcPr>
          <w:p w14:paraId="245A200A" w14:textId="77777777" w:rsidR="00043BD2" w:rsidRPr="00242F67" w:rsidRDefault="00043BD2">
            <w:pPr>
              <w:spacing w:line="240" w:lineRule="exact"/>
              <w:ind w:left="100" w:right="100"/>
              <w:rPr>
                <w:snapToGrid w:val="0"/>
              </w:rPr>
            </w:pPr>
          </w:p>
        </w:tc>
      </w:tr>
      <w:tr w:rsidR="00043BD2" w:rsidRPr="00242F67" w14:paraId="747AF855" w14:textId="77777777">
        <w:tblPrEx>
          <w:tblCellMar>
            <w:top w:w="0" w:type="dxa"/>
            <w:left w:w="0" w:type="dxa"/>
            <w:bottom w:w="0" w:type="dxa"/>
            <w:right w:w="0" w:type="dxa"/>
          </w:tblCellMar>
        </w:tblPrEx>
        <w:trPr>
          <w:trHeight w:hRule="exact" w:val="440"/>
        </w:trPr>
        <w:tc>
          <w:tcPr>
            <w:tcW w:w="210" w:type="dxa"/>
            <w:tcBorders>
              <w:top w:val="nil"/>
              <w:bottom w:val="nil"/>
            </w:tcBorders>
            <w:vAlign w:val="center"/>
          </w:tcPr>
          <w:p w14:paraId="01F1CB09" w14:textId="77777777" w:rsidR="00043BD2" w:rsidRPr="00242F67" w:rsidRDefault="00043BD2">
            <w:pPr>
              <w:spacing w:line="240" w:lineRule="exact"/>
              <w:ind w:left="100" w:right="100"/>
              <w:rPr>
                <w:snapToGrid w:val="0"/>
              </w:rPr>
            </w:pPr>
          </w:p>
        </w:tc>
        <w:tc>
          <w:tcPr>
            <w:tcW w:w="4200" w:type="dxa"/>
            <w:vAlign w:val="center"/>
          </w:tcPr>
          <w:p w14:paraId="3406BAF6" w14:textId="77777777" w:rsidR="00043BD2" w:rsidRPr="00242F67" w:rsidRDefault="00043BD2">
            <w:pPr>
              <w:spacing w:line="240" w:lineRule="exact"/>
              <w:ind w:left="100" w:right="100"/>
              <w:rPr>
                <w:snapToGrid w:val="0"/>
              </w:rPr>
            </w:pPr>
            <w:r w:rsidRPr="00242F67">
              <w:rPr>
                <w:rFonts w:hint="eastAsia"/>
                <w:snapToGrid w:val="0"/>
              </w:rPr>
              <w:t>処理に伴い生ずる排ガス及び排水の量</w:t>
            </w:r>
          </w:p>
        </w:tc>
        <w:tc>
          <w:tcPr>
            <w:tcW w:w="3570" w:type="dxa"/>
            <w:vAlign w:val="center"/>
          </w:tcPr>
          <w:p w14:paraId="013F4D09" w14:textId="77777777" w:rsidR="00043BD2" w:rsidRPr="00242F67" w:rsidRDefault="00043BD2">
            <w:pPr>
              <w:spacing w:line="240" w:lineRule="exact"/>
              <w:ind w:left="100" w:right="100"/>
              <w:rPr>
                <w:snapToGrid w:val="0"/>
              </w:rPr>
            </w:pPr>
          </w:p>
        </w:tc>
      </w:tr>
      <w:tr w:rsidR="00043BD2" w:rsidRPr="00242F67" w14:paraId="599F5EA2" w14:textId="77777777">
        <w:tblPrEx>
          <w:tblCellMar>
            <w:top w:w="0" w:type="dxa"/>
            <w:left w:w="0" w:type="dxa"/>
            <w:bottom w:w="0" w:type="dxa"/>
            <w:right w:w="0" w:type="dxa"/>
          </w:tblCellMar>
        </w:tblPrEx>
        <w:trPr>
          <w:trHeight w:hRule="exact" w:val="900"/>
        </w:trPr>
        <w:tc>
          <w:tcPr>
            <w:tcW w:w="210" w:type="dxa"/>
            <w:tcBorders>
              <w:top w:val="nil"/>
              <w:bottom w:val="nil"/>
            </w:tcBorders>
            <w:vAlign w:val="center"/>
          </w:tcPr>
          <w:p w14:paraId="2C95B936" w14:textId="77777777" w:rsidR="00043BD2" w:rsidRPr="00242F67" w:rsidRDefault="00043BD2">
            <w:pPr>
              <w:spacing w:line="240" w:lineRule="exact"/>
              <w:ind w:left="100" w:right="100"/>
              <w:rPr>
                <w:snapToGrid w:val="0"/>
              </w:rPr>
            </w:pPr>
          </w:p>
        </w:tc>
        <w:tc>
          <w:tcPr>
            <w:tcW w:w="4200" w:type="dxa"/>
            <w:vAlign w:val="center"/>
          </w:tcPr>
          <w:p w14:paraId="06EF1407" w14:textId="77777777" w:rsidR="00043BD2" w:rsidRPr="00242F67" w:rsidRDefault="00043BD2">
            <w:pPr>
              <w:spacing w:line="240" w:lineRule="exact"/>
              <w:ind w:left="100" w:right="100"/>
              <w:rPr>
                <w:snapToGrid w:val="0"/>
              </w:rPr>
            </w:pPr>
            <w:r w:rsidRPr="00242F67">
              <w:rPr>
                <w:rFonts w:hint="eastAsia"/>
                <w:snapToGrid w:val="0"/>
              </w:rPr>
              <w:t>処理に伴い生ずる排ガス及び排水の処理方法（排出の方法（排出口の位置、排出先等を含む。）を含む。）</w:t>
            </w:r>
          </w:p>
        </w:tc>
        <w:tc>
          <w:tcPr>
            <w:tcW w:w="3570" w:type="dxa"/>
            <w:vAlign w:val="center"/>
          </w:tcPr>
          <w:p w14:paraId="1CE007FE" w14:textId="77777777" w:rsidR="00043BD2" w:rsidRPr="00242F67" w:rsidRDefault="00043BD2">
            <w:pPr>
              <w:spacing w:line="240" w:lineRule="exact"/>
              <w:ind w:left="100" w:right="100"/>
              <w:rPr>
                <w:snapToGrid w:val="0"/>
              </w:rPr>
            </w:pPr>
          </w:p>
        </w:tc>
      </w:tr>
      <w:tr w:rsidR="00043BD2" w:rsidRPr="00242F67" w14:paraId="194533AD" w14:textId="77777777">
        <w:tblPrEx>
          <w:tblCellMar>
            <w:top w:w="0" w:type="dxa"/>
            <w:left w:w="0" w:type="dxa"/>
            <w:bottom w:w="0" w:type="dxa"/>
            <w:right w:w="0" w:type="dxa"/>
          </w:tblCellMar>
        </w:tblPrEx>
        <w:trPr>
          <w:trHeight w:hRule="exact" w:val="900"/>
        </w:trPr>
        <w:tc>
          <w:tcPr>
            <w:tcW w:w="210" w:type="dxa"/>
            <w:tcBorders>
              <w:top w:val="nil"/>
              <w:bottom w:val="nil"/>
            </w:tcBorders>
            <w:vAlign w:val="center"/>
          </w:tcPr>
          <w:p w14:paraId="51FE5201" w14:textId="77777777" w:rsidR="00043BD2" w:rsidRPr="00242F67" w:rsidRDefault="00043BD2">
            <w:pPr>
              <w:spacing w:line="240" w:lineRule="exact"/>
              <w:ind w:left="100" w:right="100"/>
              <w:rPr>
                <w:snapToGrid w:val="0"/>
              </w:rPr>
            </w:pPr>
          </w:p>
        </w:tc>
        <w:tc>
          <w:tcPr>
            <w:tcW w:w="4200" w:type="dxa"/>
            <w:vAlign w:val="center"/>
          </w:tcPr>
          <w:p w14:paraId="249CD272" w14:textId="77777777" w:rsidR="00043BD2" w:rsidRPr="00242F67" w:rsidRDefault="00043BD2">
            <w:pPr>
              <w:spacing w:line="240" w:lineRule="exact"/>
              <w:ind w:left="100" w:right="100"/>
              <w:rPr>
                <w:snapToGrid w:val="0"/>
              </w:rPr>
            </w:pPr>
            <w:r w:rsidRPr="00242F67">
              <w:rPr>
                <w:rFonts w:hint="eastAsia"/>
                <w:snapToGrid w:val="0"/>
              </w:rPr>
              <w:t>設計計算上達成することができる排出ガスの性状、放流水の水質その他の生活環境への負荷に関する数値</w:t>
            </w:r>
          </w:p>
        </w:tc>
        <w:tc>
          <w:tcPr>
            <w:tcW w:w="3570" w:type="dxa"/>
            <w:vAlign w:val="center"/>
          </w:tcPr>
          <w:p w14:paraId="2F423057" w14:textId="77777777" w:rsidR="00043BD2" w:rsidRPr="00242F67" w:rsidRDefault="00043BD2">
            <w:pPr>
              <w:spacing w:line="240" w:lineRule="exact"/>
              <w:ind w:left="100" w:right="100"/>
              <w:rPr>
                <w:snapToGrid w:val="0"/>
              </w:rPr>
            </w:pPr>
          </w:p>
        </w:tc>
      </w:tr>
      <w:tr w:rsidR="00043BD2" w:rsidRPr="00242F67" w14:paraId="035B9851" w14:textId="77777777">
        <w:tblPrEx>
          <w:tblCellMar>
            <w:top w:w="0" w:type="dxa"/>
            <w:left w:w="0" w:type="dxa"/>
            <w:bottom w:w="0" w:type="dxa"/>
            <w:right w:w="0" w:type="dxa"/>
          </w:tblCellMar>
        </w:tblPrEx>
        <w:trPr>
          <w:trHeight w:hRule="exact" w:val="440"/>
        </w:trPr>
        <w:tc>
          <w:tcPr>
            <w:tcW w:w="210" w:type="dxa"/>
            <w:tcBorders>
              <w:top w:val="nil"/>
            </w:tcBorders>
            <w:vAlign w:val="center"/>
          </w:tcPr>
          <w:p w14:paraId="0EDC44EC" w14:textId="77777777" w:rsidR="00043BD2" w:rsidRPr="00242F67" w:rsidRDefault="00043BD2">
            <w:pPr>
              <w:spacing w:line="240" w:lineRule="exact"/>
              <w:ind w:left="100" w:right="100"/>
              <w:rPr>
                <w:snapToGrid w:val="0"/>
              </w:rPr>
            </w:pPr>
          </w:p>
        </w:tc>
        <w:tc>
          <w:tcPr>
            <w:tcW w:w="4200" w:type="dxa"/>
            <w:vAlign w:val="center"/>
          </w:tcPr>
          <w:p w14:paraId="334CD9BE" w14:textId="77777777" w:rsidR="00043BD2" w:rsidRPr="00242F67" w:rsidRDefault="00043BD2">
            <w:pPr>
              <w:spacing w:line="240" w:lineRule="exact"/>
              <w:ind w:left="100" w:right="100"/>
              <w:rPr>
                <w:snapToGrid w:val="0"/>
              </w:rPr>
            </w:pPr>
            <w:r w:rsidRPr="00242F67">
              <w:rPr>
                <w:rFonts w:hint="eastAsia"/>
                <w:snapToGrid w:val="0"/>
              </w:rPr>
              <w:t>その他再生活用施設の構造等に関する事項</w:t>
            </w:r>
          </w:p>
        </w:tc>
        <w:tc>
          <w:tcPr>
            <w:tcW w:w="3570" w:type="dxa"/>
            <w:vAlign w:val="center"/>
          </w:tcPr>
          <w:p w14:paraId="264A16DB" w14:textId="77777777" w:rsidR="00043BD2" w:rsidRPr="00242F67" w:rsidRDefault="00043BD2">
            <w:pPr>
              <w:spacing w:line="240" w:lineRule="exact"/>
              <w:ind w:left="100" w:right="100"/>
              <w:rPr>
                <w:snapToGrid w:val="0"/>
              </w:rPr>
            </w:pPr>
          </w:p>
        </w:tc>
      </w:tr>
      <w:tr w:rsidR="00043BD2" w:rsidRPr="00242F67" w14:paraId="4F408CE3" w14:textId="77777777">
        <w:tblPrEx>
          <w:tblCellMar>
            <w:top w:w="0" w:type="dxa"/>
            <w:left w:w="0" w:type="dxa"/>
            <w:bottom w:w="0" w:type="dxa"/>
            <w:right w:w="0" w:type="dxa"/>
          </w:tblCellMar>
        </w:tblPrEx>
        <w:trPr>
          <w:cantSplit/>
          <w:trHeight w:hRule="exact" w:val="440"/>
        </w:trPr>
        <w:tc>
          <w:tcPr>
            <w:tcW w:w="7980" w:type="dxa"/>
            <w:gridSpan w:val="3"/>
            <w:tcBorders>
              <w:bottom w:val="nil"/>
            </w:tcBorders>
            <w:vAlign w:val="center"/>
          </w:tcPr>
          <w:p w14:paraId="6BEF1D36" w14:textId="77777777" w:rsidR="00043BD2" w:rsidRPr="00242F67" w:rsidRDefault="00043BD2">
            <w:pPr>
              <w:spacing w:line="240" w:lineRule="exact"/>
              <w:ind w:left="100" w:right="100"/>
              <w:rPr>
                <w:snapToGrid w:val="0"/>
              </w:rPr>
            </w:pPr>
            <w:r w:rsidRPr="00242F67">
              <w:rPr>
                <w:rFonts w:hint="eastAsia"/>
                <w:snapToGrid w:val="0"/>
              </w:rPr>
              <w:lastRenderedPageBreak/>
              <w:t>再生活用施設の維持管理に関する計画に係る事項</w:t>
            </w:r>
          </w:p>
        </w:tc>
      </w:tr>
      <w:tr w:rsidR="00043BD2" w:rsidRPr="00242F67" w14:paraId="2838A032" w14:textId="77777777">
        <w:tblPrEx>
          <w:tblCellMar>
            <w:top w:w="0" w:type="dxa"/>
            <w:left w:w="0" w:type="dxa"/>
            <w:bottom w:w="0" w:type="dxa"/>
            <w:right w:w="0" w:type="dxa"/>
          </w:tblCellMar>
        </w:tblPrEx>
        <w:trPr>
          <w:trHeight w:hRule="exact" w:val="900"/>
        </w:trPr>
        <w:tc>
          <w:tcPr>
            <w:tcW w:w="210" w:type="dxa"/>
            <w:tcBorders>
              <w:top w:val="nil"/>
              <w:bottom w:val="nil"/>
            </w:tcBorders>
            <w:vAlign w:val="center"/>
          </w:tcPr>
          <w:p w14:paraId="7A69CC6F" w14:textId="77777777" w:rsidR="00043BD2" w:rsidRPr="00242F67" w:rsidRDefault="00043BD2">
            <w:pPr>
              <w:spacing w:line="240" w:lineRule="exact"/>
              <w:ind w:left="100" w:right="100"/>
              <w:rPr>
                <w:snapToGrid w:val="0"/>
              </w:rPr>
            </w:pPr>
          </w:p>
        </w:tc>
        <w:tc>
          <w:tcPr>
            <w:tcW w:w="4200" w:type="dxa"/>
            <w:vAlign w:val="center"/>
          </w:tcPr>
          <w:p w14:paraId="47D4B4B6" w14:textId="77777777" w:rsidR="00043BD2" w:rsidRPr="00242F67" w:rsidRDefault="00043BD2">
            <w:pPr>
              <w:spacing w:line="240" w:lineRule="exact"/>
              <w:ind w:left="100" w:right="100"/>
              <w:rPr>
                <w:snapToGrid w:val="0"/>
              </w:rPr>
            </w:pPr>
            <w:r w:rsidRPr="00242F67">
              <w:rPr>
                <w:rFonts w:hint="eastAsia"/>
                <w:snapToGrid w:val="0"/>
              </w:rPr>
              <w:t>排ガスの性状、放流水の水質等について周辺地域の生活環境の保全のため達成することとした数値</w:t>
            </w:r>
          </w:p>
        </w:tc>
        <w:tc>
          <w:tcPr>
            <w:tcW w:w="3570" w:type="dxa"/>
            <w:vAlign w:val="center"/>
          </w:tcPr>
          <w:p w14:paraId="462583A8" w14:textId="77777777" w:rsidR="00043BD2" w:rsidRPr="00242F67" w:rsidRDefault="00043BD2">
            <w:pPr>
              <w:spacing w:line="240" w:lineRule="exact"/>
              <w:ind w:left="100" w:right="100"/>
              <w:rPr>
                <w:snapToGrid w:val="0"/>
              </w:rPr>
            </w:pPr>
          </w:p>
        </w:tc>
      </w:tr>
      <w:tr w:rsidR="00043BD2" w:rsidRPr="00242F67" w14:paraId="1EEBFF33" w14:textId="77777777">
        <w:tblPrEx>
          <w:tblCellMar>
            <w:top w:w="0" w:type="dxa"/>
            <w:left w:w="0" w:type="dxa"/>
            <w:bottom w:w="0" w:type="dxa"/>
            <w:right w:w="0" w:type="dxa"/>
          </w:tblCellMar>
        </w:tblPrEx>
        <w:trPr>
          <w:trHeight w:hRule="exact" w:val="700"/>
        </w:trPr>
        <w:tc>
          <w:tcPr>
            <w:tcW w:w="210" w:type="dxa"/>
            <w:tcBorders>
              <w:top w:val="nil"/>
              <w:bottom w:val="nil"/>
            </w:tcBorders>
            <w:vAlign w:val="center"/>
          </w:tcPr>
          <w:p w14:paraId="1F6661AD" w14:textId="77777777" w:rsidR="00043BD2" w:rsidRPr="00242F67" w:rsidRDefault="00043BD2">
            <w:pPr>
              <w:spacing w:line="240" w:lineRule="exact"/>
              <w:ind w:left="100" w:right="100"/>
              <w:rPr>
                <w:snapToGrid w:val="0"/>
              </w:rPr>
            </w:pPr>
          </w:p>
        </w:tc>
        <w:tc>
          <w:tcPr>
            <w:tcW w:w="4200" w:type="dxa"/>
            <w:vAlign w:val="center"/>
          </w:tcPr>
          <w:p w14:paraId="35BDF693" w14:textId="77777777" w:rsidR="00043BD2" w:rsidRPr="00242F67" w:rsidRDefault="00043BD2">
            <w:pPr>
              <w:spacing w:line="240" w:lineRule="exact"/>
              <w:ind w:left="100" w:right="100"/>
              <w:rPr>
                <w:snapToGrid w:val="0"/>
              </w:rPr>
            </w:pPr>
            <w:r w:rsidRPr="00242F67">
              <w:rPr>
                <w:rFonts w:hint="eastAsia"/>
                <w:snapToGrid w:val="0"/>
              </w:rPr>
              <w:t>排ガスの性状及び放流水の水質の測定頻度に関する事項</w:t>
            </w:r>
          </w:p>
        </w:tc>
        <w:tc>
          <w:tcPr>
            <w:tcW w:w="3570" w:type="dxa"/>
            <w:vAlign w:val="center"/>
          </w:tcPr>
          <w:p w14:paraId="53A93F3E" w14:textId="77777777" w:rsidR="00043BD2" w:rsidRPr="00242F67" w:rsidRDefault="00043BD2">
            <w:pPr>
              <w:spacing w:line="240" w:lineRule="exact"/>
              <w:ind w:left="100" w:right="100"/>
              <w:rPr>
                <w:snapToGrid w:val="0"/>
              </w:rPr>
            </w:pPr>
          </w:p>
        </w:tc>
      </w:tr>
      <w:tr w:rsidR="00043BD2" w:rsidRPr="00242F67" w14:paraId="55A10967" w14:textId="77777777">
        <w:tblPrEx>
          <w:tblCellMar>
            <w:top w:w="0" w:type="dxa"/>
            <w:left w:w="0" w:type="dxa"/>
            <w:bottom w:w="0" w:type="dxa"/>
            <w:right w:w="0" w:type="dxa"/>
          </w:tblCellMar>
        </w:tblPrEx>
        <w:trPr>
          <w:trHeight w:hRule="exact" w:val="700"/>
        </w:trPr>
        <w:tc>
          <w:tcPr>
            <w:tcW w:w="210" w:type="dxa"/>
            <w:tcBorders>
              <w:top w:val="nil"/>
            </w:tcBorders>
            <w:vAlign w:val="center"/>
          </w:tcPr>
          <w:p w14:paraId="5EA9FA8D" w14:textId="77777777" w:rsidR="00043BD2" w:rsidRPr="00242F67" w:rsidRDefault="00043BD2">
            <w:pPr>
              <w:spacing w:line="240" w:lineRule="exact"/>
              <w:ind w:left="100" w:right="100"/>
              <w:rPr>
                <w:snapToGrid w:val="0"/>
              </w:rPr>
            </w:pPr>
          </w:p>
        </w:tc>
        <w:tc>
          <w:tcPr>
            <w:tcW w:w="4200" w:type="dxa"/>
            <w:vAlign w:val="center"/>
          </w:tcPr>
          <w:p w14:paraId="39FDE7D0" w14:textId="77777777" w:rsidR="00043BD2" w:rsidRPr="00242F67" w:rsidRDefault="00043BD2">
            <w:pPr>
              <w:spacing w:line="240" w:lineRule="exact"/>
              <w:ind w:left="100" w:right="100"/>
              <w:rPr>
                <w:snapToGrid w:val="0"/>
              </w:rPr>
            </w:pPr>
            <w:r w:rsidRPr="00242F67">
              <w:rPr>
                <w:rFonts w:hint="eastAsia"/>
                <w:snapToGrid w:val="0"/>
              </w:rPr>
              <w:t>その他再生活用施設の維持管理に関する事項</w:t>
            </w:r>
          </w:p>
        </w:tc>
        <w:tc>
          <w:tcPr>
            <w:tcW w:w="3570" w:type="dxa"/>
            <w:vAlign w:val="center"/>
          </w:tcPr>
          <w:p w14:paraId="5CB2E250" w14:textId="77777777" w:rsidR="00043BD2" w:rsidRPr="00242F67" w:rsidRDefault="00043BD2">
            <w:pPr>
              <w:spacing w:line="240" w:lineRule="exact"/>
              <w:ind w:left="100" w:right="100"/>
              <w:rPr>
                <w:snapToGrid w:val="0"/>
              </w:rPr>
            </w:pPr>
          </w:p>
        </w:tc>
      </w:tr>
      <w:tr w:rsidR="00043BD2" w:rsidRPr="00242F67" w14:paraId="5765DA6A" w14:textId="77777777">
        <w:tblPrEx>
          <w:tblCellMar>
            <w:top w:w="0" w:type="dxa"/>
            <w:left w:w="0" w:type="dxa"/>
            <w:bottom w:w="0" w:type="dxa"/>
            <w:right w:w="0" w:type="dxa"/>
          </w:tblCellMar>
        </w:tblPrEx>
        <w:trPr>
          <w:cantSplit/>
          <w:trHeight w:hRule="exact" w:val="700"/>
        </w:trPr>
        <w:tc>
          <w:tcPr>
            <w:tcW w:w="4410" w:type="dxa"/>
            <w:gridSpan w:val="2"/>
            <w:vAlign w:val="center"/>
          </w:tcPr>
          <w:p w14:paraId="1DF2954D" w14:textId="77777777" w:rsidR="00043BD2" w:rsidRPr="00242F67" w:rsidRDefault="00043BD2">
            <w:pPr>
              <w:spacing w:line="240" w:lineRule="exact"/>
              <w:ind w:left="100" w:right="100"/>
              <w:rPr>
                <w:snapToGrid w:val="0"/>
              </w:rPr>
            </w:pPr>
            <w:r w:rsidRPr="00242F67">
              <w:rPr>
                <w:rFonts w:hint="eastAsia"/>
                <w:snapToGrid w:val="0"/>
              </w:rPr>
              <w:t>産業廃棄物の搬入及び搬出の時間及び方法に関する事項</w:t>
            </w:r>
          </w:p>
        </w:tc>
        <w:tc>
          <w:tcPr>
            <w:tcW w:w="3570" w:type="dxa"/>
            <w:vAlign w:val="center"/>
          </w:tcPr>
          <w:p w14:paraId="7E567F7D" w14:textId="77777777" w:rsidR="00043BD2" w:rsidRPr="00242F67" w:rsidRDefault="00043BD2">
            <w:pPr>
              <w:spacing w:line="240" w:lineRule="exact"/>
              <w:ind w:left="100" w:right="100"/>
              <w:rPr>
                <w:snapToGrid w:val="0"/>
              </w:rPr>
            </w:pPr>
          </w:p>
        </w:tc>
      </w:tr>
    </w:tbl>
    <w:p w14:paraId="79790605" w14:textId="77777777" w:rsidR="00043BD2" w:rsidRPr="00242F67" w:rsidRDefault="00043BD2">
      <w:pPr>
        <w:spacing w:before="100"/>
        <w:rPr>
          <w:snapToGrid w:val="0"/>
        </w:rPr>
      </w:pPr>
      <w:r w:rsidRPr="00242F67">
        <w:rPr>
          <w:rFonts w:hint="eastAsia"/>
          <w:snapToGrid w:val="0"/>
        </w:rPr>
        <w:t xml:space="preserve">　記入上の留意事項</w:t>
      </w:r>
    </w:p>
    <w:p w14:paraId="32E8F523" w14:textId="77777777" w:rsidR="00043BD2" w:rsidRPr="00242F67" w:rsidRDefault="00043BD2">
      <w:pPr>
        <w:pStyle w:val="21"/>
        <w:rPr>
          <w:snapToGrid w:val="0"/>
        </w:rPr>
      </w:pPr>
      <w:r w:rsidRPr="00242F67">
        <w:rPr>
          <w:rFonts w:hint="eastAsia"/>
          <w:snapToGrid w:val="0"/>
        </w:rPr>
        <w:t xml:space="preserve">　　１　各記入欄にその</w:t>
      </w:r>
      <w:r w:rsidR="004F5BB4" w:rsidRPr="00242F67">
        <w:rPr>
          <w:rFonts w:hint="eastAsia"/>
          <w:snapToGrid w:val="0"/>
        </w:rPr>
        <w:t>記入</w:t>
      </w:r>
      <w:r w:rsidRPr="00242F67">
        <w:rPr>
          <w:rFonts w:hint="eastAsia"/>
          <w:snapToGrid w:val="0"/>
        </w:rPr>
        <w:t>事項の全てを</w:t>
      </w:r>
      <w:r w:rsidR="004F5BB4" w:rsidRPr="00242F67">
        <w:rPr>
          <w:rFonts w:hint="eastAsia"/>
          <w:snapToGrid w:val="0"/>
        </w:rPr>
        <w:t>記入</w:t>
      </w:r>
      <w:r w:rsidRPr="00242F67">
        <w:rPr>
          <w:rFonts w:hint="eastAsia"/>
          <w:snapToGrid w:val="0"/>
        </w:rPr>
        <w:t>することができないときは、「別紙のとおり」と</w:t>
      </w:r>
      <w:r w:rsidR="004F5BB4" w:rsidRPr="00242F67">
        <w:rPr>
          <w:rFonts w:hint="eastAsia"/>
          <w:snapToGrid w:val="0"/>
        </w:rPr>
        <w:t>記入</w:t>
      </w:r>
      <w:r w:rsidRPr="00242F67">
        <w:rPr>
          <w:rFonts w:hint="eastAsia"/>
          <w:snapToGrid w:val="0"/>
        </w:rPr>
        <w:t>し、別紙を添付すること。</w:t>
      </w:r>
    </w:p>
    <w:p w14:paraId="2E111B5B" w14:textId="77777777" w:rsidR="00043BD2" w:rsidRPr="00242F67" w:rsidRDefault="00043BD2" w:rsidP="00A02E68">
      <w:pPr>
        <w:rPr>
          <w:snapToGrid w:val="0"/>
        </w:rPr>
      </w:pPr>
      <w:r w:rsidRPr="00242F67">
        <w:rPr>
          <w:rFonts w:hint="eastAsia"/>
          <w:snapToGrid w:val="0"/>
        </w:rPr>
        <w:t xml:space="preserve">　　２　用紙の大きさは、</w:t>
      </w:r>
      <w:r w:rsidR="00406633" w:rsidRPr="00242F67">
        <w:rPr>
          <w:rFonts w:hint="eastAsia"/>
          <w:snapToGrid w:val="0"/>
          <w:kern w:val="0"/>
        </w:rPr>
        <w:t>日本産業規格</w:t>
      </w:r>
      <w:r w:rsidRPr="00242F67">
        <w:rPr>
          <w:rFonts w:hint="eastAsia"/>
          <w:snapToGrid w:val="0"/>
        </w:rPr>
        <w:t>Ａ４縦型とすること。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5670"/>
      </w:tblGrid>
      <w:tr w:rsidR="00043BD2" w:rsidRPr="00242F67" w14:paraId="05667E7D" w14:textId="77777777">
        <w:tblPrEx>
          <w:tblCellMar>
            <w:top w:w="0" w:type="dxa"/>
            <w:bottom w:w="0" w:type="dxa"/>
          </w:tblCellMar>
        </w:tblPrEx>
        <w:trPr>
          <w:cantSplit/>
          <w:trHeight w:hRule="exact" w:val="440"/>
        </w:trPr>
        <w:tc>
          <w:tcPr>
            <w:tcW w:w="420" w:type="dxa"/>
            <w:vMerge w:val="restart"/>
            <w:textDirection w:val="tbRlV"/>
            <w:vAlign w:val="center"/>
          </w:tcPr>
          <w:p w14:paraId="61532B27" w14:textId="77777777" w:rsidR="00043BD2" w:rsidRPr="00242F67" w:rsidRDefault="00043BD2">
            <w:pPr>
              <w:spacing w:line="240" w:lineRule="exact"/>
              <w:ind w:left="113" w:right="113"/>
              <w:jc w:val="center"/>
              <w:rPr>
                <w:snapToGrid w:val="0"/>
              </w:rPr>
            </w:pPr>
            <w:r w:rsidRPr="00242F67">
              <w:rPr>
                <w:rFonts w:hint="eastAsia"/>
                <w:snapToGrid w:val="0"/>
              </w:rPr>
              <w:t>連</w:t>
            </w:r>
            <w:r w:rsidRPr="00242F67">
              <w:rPr>
                <w:snapToGrid w:val="0"/>
              </w:rPr>
              <w:t xml:space="preserve"> </w:t>
            </w:r>
            <w:r w:rsidRPr="00242F67">
              <w:rPr>
                <w:rFonts w:hint="eastAsia"/>
                <w:snapToGrid w:val="0"/>
              </w:rPr>
              <w:t>絡</w:t>
            </w:r>
            <w:r w:rsidRPr="00242F67">
              <w:rPr>
                <w:snapToGrid w:val="0"/>
              </w:rPr>
              <w:t xml:space="preserve"> </w:t>
            </w:r>
            <w:r w:rsidRPr="00242F67">
              <w:rPr>
                <w:rFonts w:hint="eastAsia"/>
                <w:snapToGrid w:val="0"/>
              </w:rPr>
              <w:t>先</w:t>
            </w:r>
          </w:p>
        </w:tc>
        <w:tc>
          <w:tcPr>
            <w:tcW w:w="1890" w:type="dxa"/>
            <w:vAlign w:val="center"/>
          </w:tcPr>
          <w:p w14:paraId="4EAB60BE" w14:textId="77777777" w:rsidR="00043BD2" w:rsidRPr="00242F67" w:rsidRDefault="00043BD2">
            <w:pPr>
              <w:rPr>
                <w:snapToGrid w:val="0"/>
              </w:rPr>
            </w:pPr>
            <w:r w:rsidRPr="00242F67">
              <w:rPr>
                <w:rFonts w:hint="eastAsia"/>
                <w:snapToGrid w:val="0"/>
              </w:rPr>
              <w:t>担当者職名・氏名</w:t>
            </w:r>
          </w:p>
        </w:tc>
        <w:tc>
          <w:tcPr>
            <w:tcW w:w="5670" w:type="dxa"/>
            <w:vAlign w:val="center"/>
          </w:tcPr>
          <w:p w14:paraId="1FAB303E" w14:textId="77777777" w:rsidR="00043BD2" w:rsidRPr="00242F67" w:rsidRDefault="00043BD2">
            <w:pPr>
              <w:rPr>
                <w:snapToGrid w:val="0"/>
              </w:rPr>
            </w:pPr>
          </w:p>
        </w:tc>
      </w:tr>
      <w:tr w:rsidR="00043BD2" w:rsidRPr="00242F67" w14:paraId="76B24E35" w14:textId="77777777">
        <w:tblPrEx>
          <w:tblCellMar>
            <w:top w:w="0" w:type="dxa"/>
            <w:bottom w:w="0" w:type="dxa"/>
          </w:tblCellMar>
        </w:tblPrEx>
        <w:trPr>
          <w:cantSplit/>
          <w:trHeight w:hRule="exact" w:val="440"/>
        </w:trPr>
        <w:tc>
          <w:tcPr>
            <w:tcW w:w="420" w:type="dxa"/>
            <w:vMerge/>
            <w:vAlign w:val="center"/>
          </w:tcPr>
          <w:p w14:paraId="480F2B38" w14:textId="77777777" w:rsidR="00043BD2" w:rsidRPr="00242F67" w:rsidRDefault="00043BD2">
            <w:pPr>
              <w:spacing w:line="240" w:lineRule="exact"/>
              <w:rPr>
                <w:snapToGrid w:val="0"/>
              </w:rPr>
            </w:pPr>
          </w:p>
        </w:tc>
        <w:tc>
          <w:tcPr>
            <w:tcW w:w="7560" w:type="dxa"/>
            <w:gridSpan w:val="2"/>
            <w:vAlign w:val="center"/>
          </w:tcPr>
          <w:p w14:paraId="08F9EAD3" w14:textId="77777777" w:rsidR="00043BD2" w:rsidRPr="00242F67" w:rsidRDefault="00043BD2">
            <w:pPr>
              <w:rPr>
                <w:snapToGrid w:val="0"/>
              </w:rPr>
            </w:pPr>
            <w:r w:rsidRPr="00242F67">
              <w:rPr>
                <w:rFonts w:hint="eastAsia"/>
                <w:snapToGrid w:val="0"/>
              </w:rPr>
              <w:t xml:space="preserve">　ＴＥＬ</w:t>
            </w:r>
          </w:p>
        </w:tc>
      </w:tr>
      <w:tr w:rsidR="00043BD2" w:rsidRPr="00242F67" w14:paraId="580BC818" w14:textId="77777777">
        <w:tblPrEx>
          <w:tblCellMar>
            <w:top w:w="0" w:type="dxa"/>
            <w:bottom w:w="0" w:type="dxa"/>
          </w:tblCellMar>
        </w:tblPrEx>
        <w:trPr>
          <w:cantSplit/>
          <w:trHeight w:hRule="exact" w:val="440"/>
        </w:trPr>
        <w:tc>
          <w:tcPr>
            <w:tcW w:w="420" w:type="dxa"/>
            <w:vMerge/>
            <w:vAlign w:val="center"/>
          </w:tcPr>
          <w:p w14:paraId="316F31E1" w14:textId="77777777" w:rsidR="00043BD2" w:rsidRPr="00242F67" w:rsidRDefault="00043BD2">
            <w:pPr>
              <w:spacing w:line="240" w:lineRule="exact"/>
              <w:rPr>
                <w:snapToGrid w:val="0"/>
              </w:rPr>
            </w:pPr>
          </w:p>
        </w:tc>
        <w:tc>
          <w:tcPr>
            <w:tcW w:w="7560" w:type="dxa"/>
            <w:gridSpan w:val="2"/>
            <w:vAlign w:val="center"/>
          </w:tcPr>
          <w:p w14:paraId="11D94A80" w14:textId="77777777" w:rsidR="00043BD2" w:rsidRPr="00242F67" w:rsidRDefault="00043BD2">
            <w:pPr>
              <w:rPr>
                <w:snapToGrid w:val="0"/>
              </w:rPr>
            </w:pPr>
            <w:r w:rsidRPr="00242F67">
              <w:rPr>
                <w:rFonts w:hint="eastAsia"/>
                <w:snapToGrid w:val="0"/>
              </w:rPr>
              <w:t xml:space="preserve">　ＦＡＸ</w:t>
            </w:r>
          </w:p>
        </w:tc>
      </w:tr>
    </w:tbl>
    <w:p w14:paraId="57083861" w14:textId="77777777" w:rsidR="00043BD2" w:rsidRPr="00242F67" w:rsidRDefault="00043BD2">
      <w:pPr>
        <w:spacing w:before="100"/>
        <w:rPr>
          <w:snapToGrid w:val="0"/>
        </w:rPr>
      </w:pPr>
      <w:r w:rsidRPr="00242F67">
        <w:rPr>
          <w:rFonts w:hint="eastAsia"/>
          <w:snapToGrid w:val="0"/>
        </w:rPr>
        <w:t xml:space="preserve">　添付書類</w:t>
      </w:r>
    </w:p>
    <w:p w14:paraId="7167BE26" w14:textId="77777777" w:rsidR="00043BD2" w:rsidRPr="00242F67" w:rsidRDefault="00043BD2">
      <w:pPr>
        <w:ind w:left="630" w:hanging="630"/>
        <w:rPr>
          <w:snapToGrid w:val="0"/>
        </w:rPr>
      </w:pPr>
      <w:r w:rsidRPr="00242F67">
        <w:rPr>
          <w:rFonts w:hint="eastAsia"/>
          <w:snapToGrid w:val="0"/>
        </w:rPr>
        <w:t xml:space="preserve">　　１　再生活用施設の構造を明らかにする設計計算書（平面図、立面図、断面図及び構造図を含む。）</w:t>
      </w:r>
    </w:p>
    <w:p w14:paraId="33F69AA3" w14:textId="77777777" w:rsidR="00043BD2" w:rsidRPr="00242F67" w:rsidRDefault="00043BD2">
      <w:pPr>
        <w:ind w:left="630" w:hanging="630"/>
        <w:rPr>
          <w:snapToGrid w:val="0"/>
        </w:rPr>
      </w:pPr>
      <w:r w:rsidRPr="00242F67">
        <w:rPr>
          <w:rFonts w:hint="eastAsia"/>
          <w:snapToGrid w:val="0"/>
        </w:rPr>
        <w:t xml:space="preserve">　　２　処理工程図</w:t>
      </w:r>
    </w:p>
    <w:p w14:paraId="1697292C" w14:textId="77777777" w:rsidR="00043BD2" w:rsidRPr="00242F67" w:rsidRDefault="00043BD2">
      <w:pPr>
        <w:ind w:left="630" w:hanging="630"/>
        <w:rPr>
          <w:snapToGrid w:val="0"/>
        </w:rPr>
      </w:pPr>
      <w:r w:rsidRPr="00242F67">
        <w:rPr>
          <w:rFonts w:hint="eastAsia"/>
          <w:snapToGrid w:val="0"/>
        </w:rPr>
        <w:t xml:space="preserve">　　３　再生活用施設の付近の見取り図</w:t>
      </w:r>
    </w:p>
    <w:p w14:paraId="40133B2D" w14:textId="77777777" w:rsidR="00043BD2" w:rsidRPr="00242F67" w:rsidRDefault="00043BD2">
      <w:pPr>
        <w:ind w:left="630" w:hanging="630"/>
        <w:rPr>
          <w:snapToGrid w:val="0"/>
        </w:rPr>
      </w:pPr>
      <w:r w:rsidRPr="00242F67">
        <w:rPr>
          <w:rFonts w:hint="eastAsia"/>
          <w:snapToGrid w:val="0"/>
        </w:rPr>
        <w:t xml:space="preserve">　　４　申請者が法人である場合には、定款又は寄附行為及び登記事項証明書</w:t>
      </w:r>
    </w:p>
    <w:p w14:paraId="3CD1FE0C" w14:textId="77777777" w:rsidR="00043BD2" w:rsidRPr="00242F67" w:rsidRDefault="00043BD2">
      <w:pPr>
        <w:ind w:left="630" w:hanging="630"/>
        <w:rPr>
          <w:snapToGrid w:val="0"/>
        </w:rPr>
      </w:pPr>
      <w:r w:rsidRPr="00242F67">
        <w:rPr>
          <w:rFonts w:hint="eastAsia"/>
          <w:snapToGrid w:val="0"/>
        </w:rPr>
        <w:t xml:space="preserve">　　５　申請者が個人である場合には、住民票の写し</w:t>
      </w:r>
    </w:p>
    <w:p w14:paraId="5F0BDDE3" w14:textId="77777777" w:rsidR="00043BD2" w:rsidRPr="00242F67" w:rsidRDefault="00043BD2">
      <w:pPr>
        <w:ind w:left="630" w:hanging="630"/>
        <w:rPr>
          <w:snapToGrid w:val="0"/>
        </w:rPr>
      </w:pPr>
      <w:r w:rsidRPr="00242F67">
        <w:rPr>
          <w:rFonts w:hint="eastAsia"/>
          <w:snapToGrid w:val="0"/>
        </w:rPr>
        <w:t xml:space="preserve">　　６　維持管理に関する計画を明らかにする書類及び図面</w:t>
      </w:r>
    </w:p>
    <w:p w14:paraId="654C2AE6" w14:textId="77777777" w:rsidR="00043BD2" w:rsidRPr="00242F67" w:rsidRDefault="00043BD2">
      <w:pPr>
        <w:ind w:left="630" w:hanging="630"/>
        <w:rPr>
          <w:snapToGrid w:val="0"/>
        </w:rPr>
      </w:pPr>
      <w:r w:rsidRPr="00242F67">
        <w:rPr>
          <w:rFonts w:hint="eastAsia"/>
          <w:snapToGrid w:val="0"/>
        </w:rPr>
        <w:t xml:space="preserve">　　７　周辺地域の生活環境保全のための措置に関する計画を明らかにする書類及び図面</w:t>
      </w:r>
    </w:p>
    <w:p w14:paraId="3616A6CD" w14:textId="77777777" w:rsidR="00043BD2" w:rsidRPr="00242F67" w:rsidRDefault="00043BD2">
      <w:pPr>
        <w:ind w:left="630" w:hanging="630"/>
        <w:rPr>
          <w:snapToGrid w:val="0"/>
        </w:rPr>
      </w:pPr>
      <w:r w:rsidRPr="00242F67">
        <w:rPr>
          <w:rFonts w:hint="eastAsia"/>
          <w:snapToGrid w:val="0"/>
        </w:rPr>
        <w:t xml:space="preserve">　　８　再生活用施設の設置等の場所（以下「計画地」という。）付近の見取り図並びに計画地及び計画地に隣接する土地の字絵図</w:t>
      </w:r>
    </w:p>
    <w:p w14:paraId="1E09D9DF" w14:textId="77777777" w:rsidR="00043BD2" w:rsidRPr="00242F67" w:rsidRDefault="00043BD2">
      <w:pPr>
        <w:ind w:left="630" w:hanging="630"/>
        <w:rPr>
          <w:snapToGrid w:val="0"/>
        </w:rPr>
      </w:pPr>
      <w:r w:rsidRPr="00242F67">
        <w:rPr>
          <w:rFonts w:hint="eastAsia"/>
          <w:snapToGrid w:val="0"/>
        </w:rPr>
        <w:t xml:space="preserve">　　９　事業計画の概要を</w:t>
      </w:r>
      <w:r w:rsidR="0083342D" w:rsidRPr="00242F67">
        <w:rPr>
          <w:rFonts w:hint="eastAsia"/>
          <w:snapToGrid w:val="0"/>
        </w:rPr>
        <w:t>記載</w:t>
      </w:r>
      <w:r w:rsidRPr="00242F67">
        <w:rPr>
          <w:rFonts w:hint="eastAsia"/>
          <w:snapToGrid w:val="0"/>
        </w:rPr>
        <w:t>した書類</w:t>
      </w:r>
    </w:p>
    <w:p w14:paraId="7AF7F9DA" w14:textId="77777777" w:rsidR="00043BD2" w:rsidRPr="00242F67" w:rsidRDefault="00043BD2">
      <w:pPr>
        <w:ind w:left="630" w:hanging="630"/>
        <w:rPr>
          <w:snapToGrid w:val="0"/>
        </w:rPr>
      </w:pPr>
      <w:r w:rsidRPr="00242F67">
        <w:rPr>
          <w:rFonts w:hint="eastAsia"/>
          <w:snapToGrid w:val="0"/>
        </w:rPr>
        <w:t xml:space="preserve">　　</w:t>
      </w:r>
      <w:r w:rsidRPr="00242F67">
        <w:rPr>
          <w:snapToGrid w:val="0"/>
        </w:rPr>
        <w:t>10</w:t>
      </w:r>
      <w:r w:rsidRPr="00242F67">
        <w:rPr>
          <w:rFonts w:hint="eastAsia"/>
          <w:snapToGrid w:val="0"/>
        </w:rPr>
        <w:t xml:space="preserve">　計画地の土地登記事項証明書</w:t>
      </w:r>
    </w:p>
    <w:p w14:paraId="16392918" w14:textId="77777777" w:rsidR="00043BD2" w:rsidRDefault="00043BD2">
      <w:pPr>
        <w:ind w:left="630" w:hanging="630"/>
        <w:rPr>
          <w:snapToGrid w:val="0"/>
        </w:rPr>
      </w:pPr>
      <w:r w:rsidRPr="00242F67">
        <w:rPr>
          <w:rFonts w:hint="eastAsia"/>
          <w:snapToGrid w:val="0"/>
        </w:rPr>
        <w:t xml:space="preserve">　　</w:t>
      </w:r>
      <w:r w:rsidRPr="00242F67">
        <w:rPr>
          <w:snapToGrid w:val="0"/>
        </w:rPr>
        <w:t>11</w:t>
      </w:r>
      <w:r w:rsidRPr="00242F67">
        <w:rPr>
          <w:rFonts w:hint="eastAsia"/>
          <w:snapToGrid w:val="0"/>
        </w:rPr>
        <w:t xml:space="preserve">　前各号に定めるもののほか、知事が必要と認める事項</w:t>
      </w:r>
    </w:p>
    <w:sectPr w:rsidR="00043BD2">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B2177" w14:textId="77777777" w:rsidR="00E35F26" w:rsidRDefault="00E35F26">
      <w:pPr>
        <w:spacing w:line="240" w:lineRule="auto"/>
      </w:pPr>
      <w:r>
        <w:separator/>
      </w:r>
    </w:p>
  </w:endnote>
  <w:endnote w:type="continuationSeparator" w:id="0">
    <w:p w14:paraId="3CD94AEE" w14:textId="77777777" w:rsidR="00E35F26" w:rsidRDefault="00E35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83808" w14:textId="77777777" w:rsidR="00E35F26" w:rsidRDefault="00E35F26">
      <w:pPr>
        <w:spacing w:line="240" w:lineRule="auto"/>
      </w:pPr>
      <w:r>
        <w:separator/>
      </w:r>
    </w:p>
  </w:footnote>
  <w:footnote w:type="continuationSeparator" w:id="0">
    <w:p w14:paraId="0C2832C9" w14:textId="77777777" w:rsidR="00E35F26" w:rsidRDefault="00E35F2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65D92"/>
    <w:rsid w:val="00043BD2"/>
    <w:rsid w:val="001212F9"/>
    <w:rsid w:val="00242F67"/>
    <w:rsid w:val="00406633"/>
    <w:rsid w:val="004874EC"/>
    <w:rsid w:val="004F5BB4"/>
    <w:rsid w:val="00541DFA"/>
    <w:rsid w:val="006F1DD0"/>
    <w:rsid w:val="008108AB"/>
    <w:rsid w:val="0083342D"/>
    <w:rsid w:val="008B1BF2"/>
    <w:rsid w:val="00A02E68"/>
    <w:rsid w:val="00AF10DC"/>
    <w:rsid w:val="00B075C7"/>
    <w:rsid w:val="00B64024"/>
    <w:rsid w:val="00C0798E"/>
    <w:rsid w:val="00C117BE"/>
    <w:rsid w:val="00C65D92"/>
    <w:rsid w:val="00DF7885"/>
    <w:rsid w:val="00E35F26"/>
    <w:rsid w:val="00FE4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EF361B"/>
  <w14:defaultImageDpi w14:val="0"/>
  <w15:docId w15:val="{82B0AA32-5963-4283-A097-BB21A6FC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after="100"/>
      <w:ind w:left="210" w:hanging="210"/>
    </w:pPr>
  </w:style>
  <w:style w:type="character" w:customStyle="1" w:styleId="20">
    <w:name w:val="本文 2 (文字)"/>
    <w:link w:val="2"/>
    <w:uiPriority w:val="99"/>
    <w:semiHidden/>
    <w:locked/>
    <w:rPr>
      <w:rFonts w:ascii="ＭＳ 明朝" w:eastAsia="ＭＳ 明朝" w:hAnsi="Century" w:cs="ＭＳ 明朝"/>
      <w:sz w:val="21"/>
      <w:szCs w:val="21"/>
    </w:rPr>
  </w:style>
  <w:style w:type="paragraph" w:styleId="21">
    <w:name w:val="Body Text Indent 2"/>
    <w:basedOn w:val="a"/>
    <w:link w:val="22"/>
    <w:uiPriority w:val="99"/>
    <w:pPr>
      <w:ind w:left="630" w:hanging="630"/>
    </w:pPr>
  </w:style>
  <w:style w:type="character" w:customStyle="1" w:styleId="22">
    <w:name w:val="本文インデント 2 (文字)"/>
    <w:link w:val="21"/>
    <w:uiPriority w:val="99"/>
    <w:semiHidden/>
    <w:locked/>
    <w:rPr>
      <w:rFonts w:ascii="ＭＳ 明朝" w:eastAsia="ＭＳ 明朝" w:hAnsi="Century" w:cs="ＭＳ 明朝"/>
      <w:sz w:val="21"/>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hAnsi="Century" w:cs="ＭＳ 明朝"/>
      <w:sz w:val="21"/>
      <w:szCs w:val="21"/>
    </w:rPr>
  </w:style>
  <w:style w:type="paragraph" w:styleId="a7">
    <w:name w:val="Balloon Text"/>
    <w:basedOn w:val="a"/>
    <w:link w:val="a8"/>
    <w:uiPriority w:val="99"/>
    <w:rsid w:val="00406633"/>
    <w:pPr>
      <w:spacing w:line="240" w:lineRule="auto"/>
    </w:pPr>
    <w:rPr>
      <w:rFonts w:ascii="Arial" w:eastAsia="ＭＳ ゴシック" w:hAnsi="Arial" w:cs="Times New Roman"/>
      <w:sz w:val="18"/>
      <w:szCs w:val="18"/>
    </w:rPr>
  </w:style>
  <w:style w:type="character" w:customStyle="1" w:styleId="a8">
    <w:name w:val="吹き出し (文字)"/>
    <w:link w:val="a7"/>
    <w:uiPriority w:val="99"/>
    <w:locked/>
    <w:rsid w:val="0040663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1033</Characters>
  <Application>Microsoft Office Word</Application>
  <DocSecurity>0</DocSecurity>
  <Lines>8</Lines>
  <Paragraphs>2</Paragraphs>
  <ScaleCrop>false</ScaleCrop>
  <Manager>_x000d_</Manager>
  <Company>　_x000d_</Company>
  <LinksUpToDate>false</LinksUpToDate>
  <CharactersWithSpaces>1212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第一法規株式会社_x000d_</dc:creator>
  <cp:keywords>_x000d_</cp:keywords>
  <dc:description>d</dc:description>
  <cp:lastModifiedBy>廃棄物対策課</cp:lastModifiedBy>
  <cp:revision>2</cp:revision>
  <cp:lastPrinted>2021-03-18T06:59:00Z</cp:lastPrinted>
  <dcterms:created xsi:type="dcterms:W3CDTF">2025-04-01T06:28:00Z</dcterms:created>
  <dcterms:modified xsi:type="dcterms:W3CDTF">2025-04-01T06:28:00Z</dcterms:modified>
  <cp:category>_x000d_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2025-04-01T06:28:46Z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75cb4b71-51ef-42f0-b250-53544f6df89f</vt:lpwstr>
  </property>
  <property fmtid="{D5CDD505-2E9C-101B-9397-08002B2CF9AE}" pid="8" name="MSIP_Label_defa4170-0d19-0005-0004-bc88714345d2_ContentBits">
    <vt:lpwstr>0</vt:lpwstr>
  </property>
</Properties>
</file>